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4F" w:rsidRDefault="001B224F" w:rsidP="007438A2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5674D1" w:rsidRDefault="005674D1" w:rsidP="007438A2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7438A2" w:rsidRPr="00D26978" w:rsidRDefault="007438A2" w:rsidP="007438A2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D26978">
        <w:rPr>
          <w:rFonts w:asciiTheme="minorHAnsi" w:hAnsiTheme="minorHAnsi" w:cstheme="minorHAnsi"/>
          <w:b/>
          <w:bCs/>
        </w:rPr>
        <w:t xml:space="preserve">CONTRATO </w:t>
      </w:r>
      <w:r w:rsidR="00CC23E5">
        <w:rPr>
          <w:rFonts w:asciiTheme="minorHAnsi" w:hAnsiTheme="minorHAnsi" w:cstheme="minorHAnsi"/>
          <w:b/>
          <w:bCs/>
        </w:rPr>
        <w:t>Nº 055/2015</w:t>
      </w:r>
      <w:r w:rsidR="007846E6">
        <w:rPr>
          <w:rFonts w:asciiTheme="minorHAnsi" w:hAnsiTheme="minorHAnsi" w:cstheme="minorHAnsi"/>
          <w:b/>
          <w:bCs/>
        </w:rPr>
        <w:t xml:space="preserve"> </w:t>
      </w:r>
      <w:r w:rsidRPr="00D26978">
        <w:rPr>
          <w:rFonts w:asciiTheme="minorHAnsi" w:hAnsiTheme="minorHAnsi" w:cstheme="minorHAnsi"/>
          <w:b/>
          <w:bCs/>
        </w:rPr>
        <w:t>DE SERVIÇOS DE ENGENHARIA</w:t>
      </w:r>
    </w:p>
    <w:p w:rsidR="007438A2" w:rsidRPr="00D26978" w:rsidRDefault="007438A2" w:rsidP="007438A2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7438A2" w:rsidRPr="00553BA2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</w:rPr>
        <w:t xml:space="preserve">Contrato celebrado entre a </w:t>
      </w:r>
      <w:r w:rsidR="00CC23E5">
        <w:rPr>
          <w:rFonts w:asciiTheme="minorHAnsi" w:hAnsiTheme="minorHAnsi" w:cstheme="minorHAnsi"/>
          <w:b/>
          <w:bCs/>
        </w:rPr>
        <w:t>SS SOLUÇÕES EM SANEAMENTO</w:t>
      </w:r>
      <w:r w:rsidRPr="00D26978">
        <w:rPr>
          <w:rFonts w:asciiTheme="minorHAnsi" w:hAnsiTheme="minorHAnsi" w:cstheme="minorHAnsi"/>
        </w:rPr>
        <w:t xml:space="preserve">, sita na </w:t>
      </w:r>
      <w:r w:rsidR="00CC23E5">
        <w:rPr>
          <w:rFonts w:asciiTheme="minorHAnsi" w:hAnsiTheme="minorHAnsi" w:cstheme="minorHAnsi"/>
        </w:rPr>
        <w:t xml:space="preserve">Avenida Desembargador </w:t>
      </w:r>
      <w:proofErr w:type="spellStart"/>
      <w:r w:rsidR="00CC23E5">
        <w:rPr>
          <w:rFonts w:asciiTheme="minorHAnsi" w:hAnsiTheme="minorHAnsi" w:cstheme="minorHAnsi"/>
        </w:rPr>
        <w:t>Andre</w:t>
      </w:r>
      <w:proofErr w:type="spellEnd"/>
      <w:r w:rsidR="00CC23E5">
        <w:rPr>
          <w:rFonts w:asciiTheme="minorHAnsi" w:hAnsiTheme="minorHAnsi" w:cstheme="minorHAnsi"/>
        </w:rPr>
        <w:t xml:space="preserve"> da Rocha, 300 / 601</w:t>
      </w:r>
      <w:r w:rsidRPr="00D26978">
        <w:rPr>
          <w:rFonts w:asciiTheme="minorHAnsi" w:hAnsiTheme="minorHAnsi" w:cstheme="minorHAnsi"/>
        </w:rPr>
        <w:t xml:space="preserve">, em Porto Alegre/RS, representada neste ato por seu Diretor, abaixo assinados e identificados, doravante denominada </w:t>
      </w:r>
      <w:r w:rsidRPr="00D26978">
        <w:rPr>
          <w:rFonts w:asciiTheme="minorHAnsi" w:hAnsiTheme="minorHAnsi" w:cstheme="minorHAnsi"/>
          <w:b/>
          <w:bCs/>
        </w:rPr>
        <w:t>CONTRATA</w:t>
      </w:r>
      <w:r w:rsidR="00AD392A" w:rsidRPr="00D26978">
        <w:rPr>
          <w:rFonts w:asciiTheme="minorHAnsi" w:hAnsiTheme="minorHAnsi" w:cstheme="minorHAnsi"/>
          <w:b/>
          <w:bCs/>
        </w:rPr>
        <w:t>DA</w:t>
      </w:r>
      <w:r w:rsidRPr="00D26978">
        <w:rPr>
          <w:rFonts w:asciiTheme="minorHAnsi" w:hAnsiTheme="minorHAnsi" w:cstheme="minorHAnsi"/>
        </w:rPr>
        <w:t>, e a</w:t>
      </w:r>
      <w:r w:rsidR="00553BA2" w:rsidRPr="00D26978">
        <w:rPr>
          <w:rFonts w:asciiTheme="minorHAnsi" w:hAnsiTheme="minorHAnsi" w:cstheme="minorHAnsi"/>
        </w:rPr>
        <w:t xml:space="preserve"> </w:t>
      </w:r>
      <w:r w:rsidRPr="00D26978">
        <w:rPr>
          <w:rFonts w:asciiTheme="minorHAnsi" w:hAnsiTheme="minorHAnsi" w:cstheme="minorHAnsi"/>
          <w:b/>
        </w:rPr>
        <w:t xml:space="preserve">PREFEITURA MUNICIPAL DE </w:t>
      </w:r>
      <w:r w:rsidR="00D26978" w:rsidRPr="00D26978">
        <w:rPr>
          <w:rFonts w:asciiTheme="minorHAnsi" w:hAnsiTheme="minorHAnsi" w:cstheme="minorHAnsi"/>
          <w:b/>
        </w:rPr>
        <w:t>SÃO JOÃO DE URTIGA</w:t>
      </w:r>
      <w:r w:rsidR="00AB3260" w:rsidRPr="00D26978">
        <w:rPr>
          <w:rFonts w:asciiTheme="minorHAnsi" w:hAnsiTheme="minorHAnsi" w:cstheme="minorHAnsi"/>
          <w:b/>
        </w:rPr>
        <w:t xml:space="preserve"> </w:t>
      </w:r>
      <w:r w:rsidR="00AB3260" w:rsidRPr="00553BA2">
        <w:rPr>
          <w:rFonts w:asciiTheme="minorHAnsi" w:hAnsiTheme="minorHAnsi" w:cstheme="minorHAnsi"/>
          <w:b/>
        </w:rPr>
        <w:t>s</w:t>
      </w:r>
      <w:r w:rsidRPr="00553BA2">
        <w:rPr>
          <w:rFonts w:asciiTheme="minorHAnsi" w:hAnsiTheme="minorHAnsi" w:cstheme="minorHAnsi"/>
        </w:rPr>
        <w:t>ita na</w:t>
      </w:r>
      <w:r w:rsidR="00553BA2" w:rsidRPr="00553BA2">
        <w:rPr>
          <w:rFonts w:asciiTheme="minorHAnsi" w:hAnsiTheme="minorHAnsi" w:cstheme="minorHAnsi"/>
        </w:rPr>
        <w:t xml:space="preserve"> Avenida Professor Zeferino, 991, Centro de São João da Urtiga - RS</w:t>
      </w:r>
      <w:r w:rsidRPr="00553BA2">
        <w:rPr>
          <w:rFonts w:asciiTheme="minorHAnsi" w:hAnsiTheme="minorHAnsi" w:cstheme="minorHAnsi"/>
        </w:rPr>
        <w:t xml:space="preserve"> inscrita no Ministério da Fazenda </w:t>
      </w:r>
      <w:proofErr w:type="gramStart"/>
      <w:r w:rsidRPr="00553BA2">
        <w:rPr>
          <w:rFonts w:asciiTheme="minorHAnsi" w:hAnsiTheme="minorHAnsi" w:cstheme="minorHAnsi"/>
        </w:rPr>
        <w:t>sob número</w:t>
      </w:r>
      <w:proofErr w:type="gramEnd"/>
      <w:r w:rsidRPr="00553BA2">
        <w:rPr>
          <w:rFonts w:asciiTheme="minorHAnsi" w:hAnsiTheme="minorHAnsi" w:cstheme="minorHAnsi"/>
        </w:rPr>
        <w:t xml:space="preserve"> </w:t>
      </w:r>
      <w:r w:rsidR="00553BA2" w:rsidRPr="00553BA2">
        <w:rPr>
          <w:rFonts w:asciiTheme="minorHAnsi" w:hAnsiTheme="minorHAnsi" w:cstheme="minorHAnsi"/>
          <w:b/>
          <w:color w:val="auto"/>
        </w:rPr>
        <w:t>90.483.082/0001-65</w:t>
      </w:r>
      <w:r w:rsidRPr="00553BA2">
        <w:rPr>
          <w:rFonts w:asciiTheme="minorHAnsi" w:hAnsiTheme="minorHAnsi" w:cstheme="minorHAnsi"/>
        </w:rPr>
        <w:t>,</w:t>
      </w:r>
      <w:r w:rsidR="00553BA2" w:rsidRPr="00553BA2">
        <w:rPr>
          <w:rFonts w:asciiTheme="minorHAnsi" w:hAnsiTheme="minorHAnsi"/>
        </w:rPr>
        <w:t xml:space="preserve"> </w:t>
      </w:r>
      <w:r w:rsidR="00553BA2" w:rsidRPr="00553BA2">
        <w:rPr>
          <w:rFonts w:ascii="Calibri" w:hAnsi="Calibri"/>
        </w:rPr>
        <w:t>represen</w:t>
      </w:r>
      <w:r w:rsidR="003F750E">
        <w:rPr>
          <w:rFonts w:ascii="Calibri" w:hAnsi="Calibri"/>
        </w:rPr>
        <w:t xml:space="preserve">tado por seu Prefeito Municipal </w:t>
      </w:r>
      <w:r w:rsidR="00CC23E5">
        <w:rPr>
          <w:rFonts w:ascii="Calibri" w:hAnsi="Calibri"/>
        </w:rPr>
        <w:t>EDERILDO PAPARICO BACCHI</w:t>
      </w:r>
      <w:r w:rsidR="00553BA2" w:rsidRPr="00553BA2">
        <w:rPr>
          <w:rFonts w:ascii="Calibri" w:hAnsi="Calibri"/>
        </w:rPr>
        <w:t>, portador do CPF nº</w:t>
      </w:r>
      <w:r w:rsidR="00553BA2">
        <w:rPr>
          <w:rFonts w:ascii="Calibri" w:hAnsi="Calibri"/>
        </w:rPr>
        <w:t xml:space="preserve"> </w:t>
      </w:r>
      <w:r w:rsidR="00CC23E5">
        <w:rPr>
          <w:rFonts w:ascii="Times New Roman" w:hAnsi="Times New Roman"/>
        </w:rPr>
        <w:t>587-287-400-68</w:t>
      </w:r>
      <w:r w:rsidR="00553BA2" w:rsidRPr="00553BA2">
        <w:rPr>
          <w:rFonts w:ascii="Calibri" w:hAnsi="Calibri"/>
        </w:rPr>
        <w:t xml:space="preserve">, brasileiro, </w:t>
      </w:r>
      <w:r w:rsidR="00CC23E5">
        <w:rPr>
          <w:rFonts w:ascii="Calibri" w:hAnsi="Calibri"/>
        </w:rPr>
        <w:t>divorciado</w:t>
      </w:r>
      <w:r w:rsidR="00553BA2" w:rsidRPr="00553BA2">
        <w:rPr>
          <w:rFonts w:ascii="Calibri" w:hAnsi="Calibri"/>
        </w:rPr>
        <w:t xml:space="preserve">, residente e domiciliado nesta cidade de SÃO JOÃO DA URTIGA, de ora em diante denominado </w:t>
      </w:r>
      <w:r w:rsidR="00553BA2" w:rsidRPr="00553BA2">
        <w:rPr>
          <w:rFonts w:ascii="Calibri" w:hAnsi="Calibri"/>
          <w:b/>
        </w:rPr>
        <w:t>CONTRATANTE</w:t>
      </w:r>
      <w:r w:rsidRPr="00553BA2">
        <w:rPr>
          <w:rFonts w:asciiTheme="minorHAnsi" w:hAnsiTheme="minorHAnsi" w:cstheme="minorHAnsi"/>
        </w:rPr>
        <w:t xml:space="preserve"> para a execução do objeto descrito na </w:t>
      </w:r>
      <w:r w:rsidRPr="00553BA2">
        <w:rPr>
          <w:rFonts w:asciiTheme="minorHAnsi" w:hAnsiTheme="minorHAnsi" w:cstheme="minorHAnsi"/>
          <w:b/>
        </w:rPr>
        <w:t xml:space="preserve">CLÁUSULA </w:t>
      </w:r>
      <w:r w:rsidR="00C57BC2" w:rsidRPr="00553BA2">
        <w:rPr>
          <w:rFonts w:asciiTheme="minorHAnsi" w:hAnsiTheme="minorHAnsi" w:cstheme="minorHAnsi"/>
          <w:b/>
        </w:rPr>
        <w:t>PRIMEIRA.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  <w:i/>
          <w:iCs/>
        </w:rPr>
        <w:t xml:space="preserve">CLÁUSULA PRIMEIRA - DO OBJETO </w:t>
      </w:r>
    </w:p>
    <w:p w:rsidR="00AB3260" w:rsidRPr="00D26978" w:rsidRDefault="00AB3260" w:rsidP="007438A2">
      <w:pPr>
        <w:pStyle w:val="Default"/>
        <w:jc w:val="both"/>
        <w:rPr>
          <w:rFonts w:asciiTheme="minorHAnsi" w:hAnsiTheme="minorHAnsi" w:cstheme="minorHAnsi"/>
        </w:rPr>
      </w:pP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</w:rPr>
        <w:t xml:space="preserve">O presente contrato tem por objeto a elaboração </w:t>
      </w:r>
      <w:r w:rsidR="00CC23E5">
        <w:rPr>
          <w:rFonts w:asciiTheme="minorHAnsi" w:hAnsiTheme="minorHAnsi" w:cstheme="minorHAnsi"/>
        </w:rPr>
        <w:t xml:space="preserve">de orçamento básico para obra de esgotamento sanitário conforme metodologia pela FUNASA </w:t>
      </w:r>
      <w:r w:rsidRPr="00D26978">
        <w:rPr>
          <w:rFonts w:asciiTheme="minorHAnsi" w:hAnsiTheme="minorHAnsi" w:cstheme="minorHAnsi"/>
        </w:rPr>
        <w:t xml:space="preserve">na cidade de </w:t>
      </w:r>
      <w:r w:rsidR="00D26978" w:rsidRPr="00D26978">
        <w:rPr>
          <w:rFonts w:asciiTheme="minorHAnsi" w:hAnsiTheme="minorHAnsi" w:cstheme="minorHAnsi"/>
          <w:b/>
          <w:u w:val="single"/>
        </w:rPr>
        <w:t xml:space="preserve">SÃO JOÃO DE </w:t>
      </w:r>
      <w:proofErr w:type="gramStart"/>
      <w:r w:rsidR="00D26978" w:rsidRPr="00D26978">
        <w:rPr>
          <w:rFonts w:asciiTheme="minorHAnsi" w:hAnsiTheme="minorHAnsi" w:cstheme="minorHAnsi"/>
          <w:b/>
          <w:u w:val="single"/>
        </w:rPr>
        <w:t>URTIGA</w:t>
      </w:r>
      <w:r w:rsidRPr="00D26978">
        <w:rPr>
          <w:rFonts w:asciiTheme="minorHAnsi" w:hAnsiTheme="minorHAnsi" w:cstheme="minorHAnsi"/>
        </w:rPr>
        <w:t>conforme</w:t>
      </w:r>
      <w:proofErr w:type="gramEnd"/>
      <w:r w:rsidRPr="00D26978">
        <w:rPr>
          <w:rFonts w:asciiTheme="minorHAnsi" w:hAnsiTheme="minorHAnsi" w:cstheme="minorHAnsi"/>
        </w:rPr>
        <w:t xml:space="preserve"> </w:t>
      </w:r>
      <w:r w:rsidR="00491527" w:rsidRPr="00D26978">
        <w:rPr>
          <w:rFonts w:asciiTheme="minorHAnsi" w:hAnsiTheme="minorHAnsi" w:cstheme="minorHAnsi"/>
        </w:rPr>
        <w:t xml:space="preserve">etapas </w:t>
      </w:r>
      <w:r w:rsidRPr="00D26978">
        <w:rPr>
          <w:rFonts w:asciiTheme="minorHAnsi" w:hAnsiTheme="minorHAnsi" w:cstheme="minorHAnsi"/>
        </w:rPr>
        <w:t>descrit</w:t>
      </w:r>
      <w:r w:rsidR="00491527" w:rsidRPr="00D26978">
        <w:rPr>
          <w:rFonts w:asciiTheme="minorHAnsi" w:hAnsiTheme="minorHAnsi" w:cstheme="minorHAnsi"/>
        </w:rPr>
        <w:t>as</w:t>
      </w:r>
      <w:r w:rsidRPr="00D26978">
        <w:rPr>
          <w:rFonts w:asciiTheme="minorHAnsi" w:hAnsiTheme="minorHAnsi" w:cstheme="minorHAnsi"/>
        </w:rPr>
        <w:t xml:space="preserve"> a seguir: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</w:p>
    <w:p w:rsidR="0079461C" w:rsidRPr="00D26978" w:rsidRDefault="0079461C" w:rsidP="0079461C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</w:rPr>
        <w:t>Elaboração de PLANO MUNICIPAL DE SANEAMENTO abrangendo as áreas de abastecimento de água, esgoto sanitário, drenagem</w:t>
      </w:r>
      <w:r w:rsidR="00D35CB4">
        <w:rPr>
          <w:rFonts w:asciiTheme="minorHAnsi" w:hAnsiTheme="minorHAnsi" w:cstheme="minorHAnsi"/>
        </w:rPr>
        <w:t xml:space="preserve"> </w:t>
      </w:r>
      <w:r w:rsidRPr="00D26978">
        <w:rPr>
          <w:rFonts w:asciiTheme="minorHAnsi" w:hAnsiTheme="minorHAnsi" w:cstheme="minorHAnsi"/>
        </w:rPr>
        <w:t>urbana e resíduos sólidos contendo as seguintes etapas:</w:t>
      </w:r>
    </w:p>
    <w:p w:rsidR="007438A2" w:rsidRDefault="00CC23E5" w:rsidP="00CC23E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Atualização dos orçamentos existentes para a metodologia exigida pela FUNASA adotando os preços SINAPI;</w:t>
      </w:r>
    </w:p>
    <w:p w:rsidR="00CC23E5" w:rsidRDefault="00CC23E5" w:rsidP="00CC23E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Elaboração de cronograma de execução de acordo com a metodologia definida pela FUNAS;</w:t>
      </w:r>
    </w:p>
    <w:p w:rsidR="00CC23E5" w:rsidRDefault="00CC23E5" w:rsidP="00CC23E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Elaboração da composição de custos de itens que não especificados pelo SINAPI;</w:t>
      </w:r>
    </w:p>
    <w:p w:rsidR="00CC23E5" w:rsidRDefault="00CC23E5" w:rsidP="00CC23E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Emissão de ART de orçamento.</w:t>
      </w:r>
    </w:p>
    <w:p w:rsidR="00CC23E5" w:rsidRPr="00D26978" w:rsidRDefault="00CC23E5" w:rsidP="00CC23E5">
      <w:pPr>
        <w:pStyle w:val="Default"/>
        <w:ind w:left="720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  <w:i/>
          <w:iCs/>
        </w:rPr>
        <w:t xml:space="preserve">CLÁUSULA SEGUNDA - DA EXECUÇÃO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</w:rPr>
        <w:t xml:space="preserve">A execução do presente Contrato far-se-á sob a forma de regime de empreitada por preço global.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  <w:i/>
          <w:iCs/>
        </w:rPr>
        <w:t xml:space="preserve">CLÁUSULA TERCEIRA - DO PREÇO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</w:rPr>
        <w:t xml:space="preserve">O preço para o presente ajuste é de </w:t>
      </w:r>
      <w:r w:rsidRPr="00D26978">
        <w:rPr>
          <w:rFonts w:asciiTheme="minorHAnsi" w:hAnsiTheme="minorHAnsi" w:cstheme="minorHAnsi"/>
          <w:b/>
          <w:bCs/>
          <w:i/>
          <w:iCs/>
        </w:rPr>
        <w:t xml:space="preserve">R$ </w:t>
      </w:r>
      <w:r w:rsidR="00CC23E5">
        <w:rPr>
          <w:rFonts w:asciiTheme="minorHAnsi" w:hAnsiTheme="minorHAnsi" w:cstheme="minorHAnsi"/>
          <w:b/>
          <w:bCs/>
          <w:i/>
          <w:iCs/>
        </w:rPr>
        <w:t xml:space="preserve">3.600,00 (Três </w:t>
      </w:r>
      <w:r w:rsidR="00D26978">
        <w:rPr>
          <w:rFonts w:asciiTheme="minorHAnsi" w:hAnsiTheme="minorHAnsi" w:cstheme="minorHAnsi"/>
          <w:b/>
          <w:bCs/>
          <w:i/>
          <w:iCs/>
        </w:rPr>
        <w:t xml:space="preserve">mil </w:t>
      </w:r>
      <w:r w:rsidR="00CC23E5">
        <w:rPr>
          <w:rFonts w:asciiTheme="minorHAnsi" w:hAnsiTheme="minorHAnsi" w:cstheme="minorHAnsi"/>
          <w:b/>
          <w:bCs/>
          <w:i/>
          <w:iCs/>
        </w:rPr>
        <w:t>e Seiscentos</w:t>
      </w:r>
      <w:r w:rsidR="00D26978">
        <w:rPr>
          <w:rFonts w:asciiTheme="minorHAnsi" w:hAnsiTheme="minorHAnsi" w:cstheme="minorHAnsi"/>
          <w:b/>
          <w:bCs/>
          <w:i/>
          <w:iCs/>
        </w:rPr>
        <w:t xml:space="preserve"> Reais) </w:t>
      </w:r>
      <w:r w:rsidRPr="00D26978">
        <w:rPr>
          <w:rFonts w:asciiTheme="minorHAnsi" w:hAnsiTheme="minorHAnsi" w:cstheme="minorHAnsi"/>
        </w:rPr>
        <w:t xml:space="preserve">constante da proposta e aceito pela </w:t>
      </w:r>
      <w:r w:rsidRPr="00D26978">
        <w:rPr>
          <w:rFonts w:asciiTheme="minorHAnsi" w:hAnsiTheme="minorHAnsi" w:cstheme="minorHAnsi"/>
          <w:b/>
          <w:bCs/>
        </w:rPr>
        <w:t>CONTRATANTE</w:t>
      </w:r>
      <w:r w:rsidRPr="00D26978">
        <w:rPr>
          <w:rFonts w:asciiTheme="minorHAnsi" w:hAnsiTheme="minorHAnsi" w:cstheme="minorHAnsi"/>
        </w:rPr>
        <w:t xml:space="preserve">, entendido este como preço justo e suficiente para a total execução do presente objeto.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  <w:i/>
          <w:iCs/>
        </w:rPr>
        <w:t xml:space="preserve">CLÁUSULA QUARTA - DO RECURSO FINANCEIRO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  <w:b/>
          <w:bCs/>
          <w:i/>
          <w:iCs/>
        </w:rPr>
      </w:pPr>
      <w:r w:rsidRPr="00D26978">
        <w:rPr>
          <w:rFonts w:asciiTheme="minorHAnsi" w:hAnsiTheme="minorHAnsi" w:cstheme="minorHAnsi"/>
        </w:rPr>
        <w:t xml:space="preserve">As despesas decorrentes do presente Contrato correrão à conta de Recursos Próprios da </w:t>
      </w:r>
      <w:r w:rsidRPr="00D26978">
        <w:rPr>
          <w:rFonts w:asciiTheme="minorHAnsi" w:hAnsiTheme="minorHAnsi" w:cstheme="minorHAnsi"/>
          <w:b/>
        </w:rPr>
        <w:t>PREFEITURA MUNICIPAL DE</w:t>
      </w:r>
      <w:r w:rsidR="00CF4E41">
        <w:rPr>
          <w:rFonts w:asciiTheme="minorHAnsi" w:hAnsiTheme="minorHAnsi" w:cstheme="minorHAnsi"/>
          <w:b/>
        </w:rPr>
        <w:t xml:space="preserve"> </w:t>
      </w:r>
      <w:r w:rsidR="00D26978" w:rsidRPr="00D26978">
        <w:rPr>
          <w:rFonts w:asciiTheme="minorHAnsi" w:hAnsiTheme="minorHAnsi" w:cstheme="minorHAnsi"/>
          <w:b/>
        </w:rPr>
        <w:t>SÃO JOÃO DE URTIGA</w:t>
      </w:r>
    </w:p>
    <w:p w:rsidR="00AB3260" w:rsidRPr="00D26978" w:rsidRDefault="00AB3260" w:rsidP="00AB3260">
      <w:pPr>
        <w:pStyle w:val="Default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7438A2" w:rsidRPr="00D26978" w:rsidRDefault="007438A2" w:rsidP="00AB3260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  <w:i/>
          <w:iCs/>
        </w:rPr>
        <w:lastRenderedPageBreak/>
        <w:t xml:space="preserve">CLÁUSULA QUINTA - DO REAJUSTAMENTO DOS PREÇOS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</w:rPr>
        <w:t xml:space="preserve">Os preços do presente Contrato serão </w:t>
      </w:r>
      <w:r w:rsidR="00D26978">
        <w:rPr>
          <w:rFonts w:asciiTheme="minorHAnsi" w:hAnsiTheme="minorHAnsi" w:cstheme="minorHAnsi"/>
        </w:rPr>
        <w:t>I</w:t>
      </w:r>
      <w:r w:rsidR="00491527" w:rsidRPr="00D26978">
        <w:rPr>
          <w:rFonts w:asciiTheme="minorHAnsi" w:hAnsiTheme="minorHAnsi" w:cstheme="minorHAnsi"/>
        </w:rPr>
        <w:t>rreajustáveis.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  <w:i/>
          <w:iCs/>
        </w:rPr>
        <w:t xml:space="preserve">CLÁUSULA SEXTA - DO PAGAMENTO </w:t>
      </w:r>
    </w:p>
    <w:p w:rsidR="007438A2" w:rsidRPr="00D26978" w:rsidRDefault="00CC23E5" w:rsidP="007438A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pagamento</w:t>
      </w:r>
      <w:r w:rsidR="007438A2" w:rsidRPr="00D2697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será</w:t>
      </w:r>
      <w:r w:rsidR="007408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efetuado</w:t>
      </w:r>
      <w:r w:rsidR="007438A2" w:rsidRPr="00D26978">
        <w:rPr>
          <w:rFonts w:asciiTheme="minorHAnsi" w:hAnsiTheme="minorHAnsi" w:cstheme="minorHAnsi"/>
        </w:rPr>
        <w:t xml:space="preserve"> </w:t>
      </w:r>
      <w:r w:rsidR="007408F2">
        <w:rPr>
          <w:rFonts w:asciiTheme="minorHAnsi" w:hAnsiTheme="minorHAnsi" w:cstheme="minorHAnsi"/>
        </w:rPr>
        <w:t>na conclusão dos trabalhos previsto para a data de 05/06/2015, em parcela única.</w:t>
      </w:r>
    </w:p>
    <w:p w:rsidR="0079461C" w:rsidRPr="00D26978" w:rsidRDefault="0079461C" w:rsidP="007438A2">
      <w:pPr>
        <w:pStyle w:val="Default"/>
        <w:jc w:val="both"/>
        <w:rPr>
          <w:rFonts w:asciiTheme="minorHAnsi" w:hAnsiTheme="minorHAnsi" w:cstheme="minorHAnsi"/>
        </w:rPr>
      </w:pP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</w:rPr>
        <w:t xml:space="preserve">A </w:t>
      </w:r>
      <w:r w:rsidRPr="00D26978">
        <w:rPr>
          <w:rFonts w:asciiTheme="minorHAnsi" w:hAnsiTheme="minorHAnsi" w:cstheme="minorHAnsi"/>
          <w:b/>
          <w:bCs/>
        </w:rPr>
        <w:t xml:space="preserve">CONTRATADA </w:t>
      </w:r>
      <w:r w:rsidRPr="00D26978">
        <w:rPr>
          <w:rFonts w:asciiTheme="minorHAnsi" w:hAnsiTheme="minorHAnsi" w:cstheme="minorHAnsi"/>
        </w:rPr>
        <w:t xml:space="preserve">não poderá protocolizar a Nota Fiscal ou Nota Fiscal-Fatura antes do recebimento do objeto por parte da </w:t>
      </w:r>
      <w:r w:rsidRPr="00D26978">
        <w:rPr>
          <w:rFonts w:asciiTheme="minorHAnsi" w:hAnsiTheme="minorHAnsi" w:cstheme="minorHAnsi"/>
          <w:b/>
          <w:bCs/>
        </w:rPr>
        <w:t>CONTRATANTE</w:t>
      </w:r>
      <w:r w:rsidRPr="00D26978">
        <w:rPr>
          <w:rFonts w:asciiTheme="minorHAnsi" w:hAnsiTheme="minorHAnsi" w:cstheme="minorHAnsi"/>
        </w:rPr>
        <w:t xml:space="preserve">.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  <w:i/>
          <w:iCs/>
        </w:rPr>
        <w:t xml:space="preserve">CLÁUSULA </w:t>
      </w:r>
      <w:r w:rsidR="007408F2">
        <w:rPr>
          <w:rFonts w:asciiTheme="minorHAnsi" w:hAnsiTheme="minorHAnsi" w:cstheme="minorHAnsi"/>
          <w:b/>
          <w:bCs/>
          <w:i/>
          <w:iCs/>
        </w:rPr>
        <w:t>SÉTIMA</w:t>
      </w:r>
      <w:r w:rsidR="00491527" w:rsidRPr="00D26978">
        <w:rPr>
          <w:rFonts w:asciiTheme="minorHAnsi" w:hAnsiTheme="minorHAnsi" w:cstheme="minorHAnsi"/>
          <w:b/>
          <w:bCs/>
          <w:i/>
          <w:iCs/>
        </w:rPr>
        <w:t xml:space="preserve"> - </w:t>
      </w:r>
      <w:r w:rsidRPr="00D26978">
        <w:rPr>
          <w:rFonts w:asciiTheme="minorHAnsi" w:hAnsiTheme="minorHAnsi" w:cstheme="minorHAnsi"/>
          <w:b/>
          <w:bCs/>
          <w:i/>
          <w:iCs/>
        </w:rPr>
        <w:t>DOS PRAZOS</w:t>
      </w:r>
      <w:r w:rsidR="007408F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7408F2">
        <w:rPr>
          <w:rFonts w:asciiTheme="minorHAnsi" w:hAnsiTheme="minorHAnsi" w:cstheme="minorHAnsi"/>
        </w:rPr>
        <w:t>O prazo para conclusão dos serviços deverá ser de imediato.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  <w:i/>
          <w:iCs/>
        </w:rPr>
        <w:t xml:space="preserve">CLÁUSULA </w:t>
      </w:r>
      <w:r w:rsidR="007408F2">
        <w:rPr>
          <w:rFonts w:asciiTheme="minorHAnsi" w:hAnsiTheme="minorHAnsi" w:cstheme="minorHAnsi"/>
          <w:b/>
          <w:bCs/>
          <w:i/>
          <w:iCs/>
        </w:rPr>
        <w:t>OITAVA</w:t>
      </w:r>
      <w:r w:rsidRPr="00D26978">
        <w:rPr>
          <w:rFonts w:asciiTheme="minorHAnsi" w:hAnsiTheme="minorHAnsi" w:cstheme="minorHAnsi"/>
          <w:b/>
          <w:bCs/>
          <w:i/>
          <w:iCs/>
        </w:rPr>
        <w:t xml:space="preserve"> - DOS DIREITOS E DAS OBRIGAÇÕES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</w:rPr>
        <w:t xml:space="preserve">1. Dos Direitos.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</w:rPr>
        <w:t xml:space="preserve">Constituem direitos da </w:t>
      </w:r>
      <w:r w:rsidRPr="00D26978">
        <w:rPr>
          <w:rFonts w:asciiTheme="minorHAnsi" w:hAnsiTheme="minorHAnsi" w:cstheme="minorHAnsi"/>
          <w:b/>
          <w:bCs/>
        </w:rPr>
        <w:t xml:space="preserve">CONTRATANTE </w:t>
      </w:r>
      <w:r w:rsidRPr="00D26978">
        <w:rPr>
          <w:rFonts w:asciiTheme="minorHAnsi" w:hAnsiTheme="minorHAnsi" w:cstheme="minorHAnsi"/>
        </w:rPr>
        <w:t xml:space="preserve">receber o objeto deste Contrato nas condições avençadas e, da </w:t>
      </w:r>
      <w:r w:rsidRPr="00D26978">
        <w:rPr>
          <w:rFonts w:asciiTheme="minorHAnsi" w:hAnsiTheme="minorHAnsi" w:cstheme="minorHAnsi"/>
          <w:b/>
          <w:bCs/>
        </w:rPr>
        <w:t>CONTRATADA</w:t>
      </w:r>
      <w:r w:rsidRPr="00D26978">
        <w:rPr>
          <w:rFonts w:asciiTheme="minorHAnsi" w:hAnsiTheme="minorHAnsi" w:cstheme="minorHAnsi"/>
        </w:rPr>
        <w:t xml:space="preserve">, perceber o valor ajustado na forma e no prazo convencionados.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</w:rPr>
        <w:t xml:space="preserve">2. Das Obrigações.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</w:rPr>
        <w:t xml:space="preserve">Constituem obrigações da </w:t>
      </w:r>
      <w:r w:rsidRPr="00D26978">
        <w:rPr>
          <w:rFonts w:asciiTheme="minorHAnsi" w:hAnsiTheme="minorHAnsi" w:cstheme="minorHAnsi"/>
          <w:b/>
          <w:bCs/>
        </w:rPr>
        <w:t>CONTRATANTE</w:t>
      </w:r>
      <w:r w:rsidRPr="00D26978">
        <w:rPr>
          <w:rFonts w:asciiTheme="minorHAnsi" w:hAnsiTheme="minorHAnsi" w:cstheme="minorHAnsi"/>
        </w:rPr>
        <w:t xml:space="preserve">: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  <w:i/>
          <w:iCs/>
        </w:rPr>
        <w:t xml:space="preserve">a) </w:t>
      </w:r>
      <w:r w:rsidRPr="00D26978">
        <w:rPr>
          <w:rFonts w:asciiTheme="minorHAnsi" w:hAnsiTheme="minorHAnsi" w:cstheme="minorHAnsi"/>
        </w:rPr>
        <w:t>efetuar o pagamento ajustado; e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  <w:i/>
          <w:iCs/>
        </w:rPr>
        <w:t xml:space="preserve">b) </w:t>
      </w:r>
      <w:r w:rsidRPr="00D26978">
        <w:rPr>
          <w:rFonts w:asciiTheme="minorHAnsi" w:hAnsiTheme="minorHAnsi" w:cstheme="minorHAnsi"/>
        </w:rPr>
        <w:t xml:space="preserve">dar à </w:t>
      </w:r>
      <w:r w:rsidRPr="00D26978">
        <w:rPr>
          <w:rFonts w:asciiTheme="minorHAnsi" w:hAnsiTheme="minorHAnsi" w:cstheme="minorHAnsi"/>
          <w:b/>
          <w:bCs/>
        </w:rPr>
        <w:t xml:space="preserve">CONTRATADA </w:t>
      </w:r>
      <w:r w:rsidRPr="00D26978">
        <w:rPr>
          <w:rFonts w:asciiTheme="minorHAnsi" w:hAnsiTheme="minorHAnsi" w:cstheme="minorHAnsi"/>
        </w:rPr>
        <w:t xml:space="preserve">as condições necessárias à regular execução do Contrato.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Cs/>
        </w:rPr>
        <w:t xml:space="preserve">Constituem obrigações da </w:t>
      </w:r>
      <w:r w:rsidRPr="00D26978">
        <w:rPr>
          <w:rFonts w:asciiTheme="minorHAnsi" w:hAnsiTheme="minorHAnsi" w:cstheme="minorHAnsi"/>
          <w:b/>
          <w:bCs/>
        </w:rPr>
        <w:t xml:space="preserve">CONTRATADA: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  <w:i/>
          <w:iCs/>
        </w:rPr>
        <w:t xml:space="preserve">a) </w:t>
      </w:r>
      <w:r w:rsidR="007408F2">
        <w:rPr>
          <w:rFonts w:asciiTheme="minorHAnsi" w:hAnsiTheme="minorHAnsi" w:cstheme="minorHAnsi"/>
        </w:rPr>
        <w:t>prestar o serviço</w:t>
      </w:r>
      <w:r w:rsidRPr="00D26978">
        <w:rPr>
          <w:rFonts w:asciiTheme="minorHAnsi" w:hAnsiTheme="minorHAnsi" w:cstheme="minorHAnsi"/>
        </w:rPr>
        <w:t xml:space="preserve"> na forma ajustada;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  <w:i/>
          <w:iCs/>
        </w:rPr>
        <w:t xml:space="preserve">b) </w:t>
      </w:r>
      <w:r w:rsidRPr="00D26978">
        <w:rPr>
          <w:rFonts w:asciiTheme="minorHAnsi" w:hAnsiTheme="minorHAnsi" w:cstheme="minorHAnsi"/>
        </w:rPr>
        <w:t xml:space="preserve">atender os encargos trabalhistas, previdenciários, fiscais e comerciais, decorrentes da execução do presente Contrato; </w:t>
      </w:r>
    </w:p>
    <w:p w:rsidR="007438A2" w:rsidRPr="00D26978" w:rsidRDefault="00491527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  <w:i/>
          <w:iCs/>
        </w:rPr>
        <w:t>c</w:t>
      </w:r>
      <w:r w:rsidR="007438A2" w:rsidRPr="00D26978">
        <w:rPr>
          <w:rFonts w:asciiTheme="minorHAnsi" w:hAnsiTheme="minorHAnsi" w:cstheme="minorHAnsi"/>
          <w:b/>
          <w:bCs/>
          <w:i/>
          <w:iCs/>
        </w:rPr>
        <w:t xml:space="preserve">) </w:t>
      </w:r>
      <w:r w:rsidR="007438A2" w:rsidRPr="00D26978">
        <w:rPr>
          <w:rFonts w:asciiTheme="minorHAnsi" w:hAnsiTheme="minorHAnsi" w:cstheme="minorHAnsi"/>
        </w:rPr>
        <w:t xml:space="preserve">apresentar durante a execução do Contrato, se solicitado, documentos que comprovem </w:t>
      </w:r>
      <w:bookmarkStart w:id="0" w:name="_GoBack"/>
      <w:bookmarkEnd w:id="0"/>
      <w:r w:rsidR="00A64C65" w:rsidRPr="00D26978">
        <w:rPr>
          <w:rFonts w:asciiTheme="minorHAnsi" w:hAnsiTheme="minorHAnsi" w:cstheme="minorHAnsi"/>
        </w:rPr>
        <w:t>estarem</w:t>
      </w:r>
      <w:r w:rsidR="007438A2" w:rsidRPr="00D26978">
        <w:rPr>
          <w:rFonts w:asciiTheme="minorHAnsi" w:hAnsiTheme="minorHAnsi" w:cstheme="minorHAnsi"/>
        </w:rPr>
        <w:t xml:space="preserve"> cumprindo a legislação em vigor quanto às obrigações assumidas, em especial, encargos sociais, trabalhistas, previdenciários, tributários fiscais e comerciais; </w:t>
      </w:r>
    </w:p>
    <w:p w:rsidR="007438A2" w:rsidRPr="00D26978" w:rsidRDefault="00491527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  <w:i/>
          <w:iCs/>
        </w:rPr>
        <w:t>d</w:t>
      </w:r>
      <w:r w:rsidR="007438A2" w:rsidRPr="00D26978">
        <w:rPr>
          <w:rFonts w:asciiTheme="minorHAnsi" w:hAnsiTheme="minorHAnsi" w:cstheme="minorHAnsi"/>
          <w:b/>
          <w:bCs/>
          <w:i/>
          <w:iCs/>
        </w:rPr>
        <w:t xml:space="preserve">) </w:t>
      </w:r>
      <w:r w:rsidR="007438A2" w:rsidRPr="00D26978">
        <w:rPr>
          <w:rFonts w:asciiTheme="minorHAnsi" w:hAnsiTheme="minorHAnsi" w:cstheme="minorHAnsi"/>
        </w:rPr>
        <w:t xml:space="preserve">apresentar a Anotação de Responsabilidade Técnica (ART) </w:t>
      </w:r>
      <w:r w:rsidR="007408F2">
        <w:rPr>
          <w:rFonts w:asciiTheme="minorHAnsi" w:hAnsiTheme="minorHAnsi" w:cstheme="minorHAnsi"/>
        </w:rPr>
        <w:t>de orçamento.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  <w:i/>
          <w:iCs/>
        </w:rPr>
        <w:t xml:space="preserve">CLÁUSULA </w:t>
      </w:r>
      <w:r w:rsidR="007408F2">
        <w:rPr>
          <w:rFonts w:asciiTheme="minorHAnsi" w:hAnsiTheme="minorHAnsi" w:cstheme="minorHAnsi"/>
          <w:b/>
          <w:bCs/>
          <w:i/>
          <w:iCs/>
        </w:rPr>
        <w:t>NONA</w:t>
      </w:r>
      <w:r w:rsidR="00AD392A" w:rsidRPr="00D26978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D26978">
        <w:rPr>
          <w:rFonts w:asciiTheme="minorHAnsi" w:hAnsiTheme="minorHAnsi" w:cstheme="minorHAnsi"/>
          <w:b/>
          <w:bCs/>
          <w:i/>
          <w:iCs/>
        </w:rPr>
        <w:t xml:space="preserve">- DA INEXECUÇÃO DO CONTRATO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</w:rPr>
        <w:t xml:space="preserve">A </w:t>
      </w:r>
      <w:r w:rsidRPr="00D26978">
        <w:rPr>
          <w:rFonts w:asciiTheme="minorHAnsi" w:hAnsiTheme="minorHAnsi" w:cstheme="minorHAnsi"/>
          <w:b/>
          <w:bCs/>
        </w:rPr>
        <w:t xml:space="preserve">CONTRATADA </w:t>
      </w:r>
      <w:r w:rsidRPr="00D26978">
        <w:rPr>
          <w:rFonts w:asciiTheme="minorHAnsi" w:hAnsiTheme="minorHAnsi" w:cstheme="minorHAnsi"/>
        </w:rPr>
        <w:t xml:space="preserve">reconhece os direitos da Administração, em caso de rescisão administrativa, previstos no Art. 77 da Lei Federal nº 8.666/93.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  <w:i/>
          <w:iCs/>
        </w:rPr>
        <w:t xml:space="preserve">CLÁUSULA </w:t>
      </w:r>
      <w:r w:rsidR="007408F2">
        <w:rPr>
          <w:rFonts w:asciiTheme="minorHAnsi" w:hAnsiTheme="minorHAnsi" w:cstheme="minorHAnsi"/>
          <w:b/>
          <w:bCs/>
          <w:i/>
          <w:iCs/>
        </w:rPr>
        <w:t>DÉCIMA</w:t>
      </w:r>
      <w:r w:rsidR="00AD392A" w:rsidRPr="00D26978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D26978">
        <w:rPr>
          <w:rFonts w:asciiTheme="minorHAnsi" w:hAnsiTheme="minorHAnsi" w:cstheme="minorHAnsi"/>
          <w:b/>
          <w:bCs/>
          <w:i/>
          <w:iCs/>
        </w:rPr>
        <w:t xml:space="preserve">- DA RESCISÃO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</w:rPr>
        <w:t xml:space="preserve">Este Contrato poderá ser rescindido: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  <w:i/>
          <w:iCs/>
        </w:rPr>
        <w:t xml:space="preserve">a) </w:t>
      </w:r>
      <w:r w:rsidRPr="00D26978">
        <w:rPr>
          <w:rFonts w:asciiTheme="minorHAnsi" w:hAnsiTheme="minorHAnsi" w:cstheme="minorHAnsi"/>
        </w:rPr>
        <w:t xml:space="preserve">por ato unilateral da Administração nos casos dos incisos I a XII, XVII e XVIII do Art. 78 da Lei Federal nº 8.666, de 21 de junho de 1993;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  <w:i/>
          <w:iCs/>
        </w:rPr>
        <w:t xml:space="preserve">b) </w:t>
      </w:r>
      <w:r w:rsidRPr="00D26978">
        <w:rPr>
          <w:rFonts w:asciiTheme="minorHAnsi" w:hAnsiTheme="minorHAnsi" w:cstheme="minorHAnsi"/>
        </w:rPr>
        <w:t>amigavelmente, por acordo entre as partes, desde que haja conveniência para a Administração; e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  <w:i/>
          <w:iCs/>
        </w:rPr>
        <w:t xml:space="preserve">c) </w:t>
      </w:r>
      <w:r w:rsidRPr="00D26978">
        <w:rPr>
          <w:rFonts w:asciiTheme="minorHAnsi" w:hAnsiTheme="minorHAnsi" w:cstheme="minorHAnsi"/>
        </w:rPr>
        <w:t xml:space="preserve">judicialmente, nos termos da legislação.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  <w:i/>
          <w:iCs/>
        </w:rPr>
        <w:t xml:space="preserve">CLÁUSULA DÉCIMA </w:t>
      </w:r>
      <w:r w:rsidR="007408F2">
        <w:rPr>
          <w:rFonts w:asciiTheme="minorHAnsi" w:hAnsiTheme="minorHAnsi" w:cstheme="minorHAnsi"/>
          <w:b/>
          <w:bCs/>
          <w:i/>
          <w:iCs/>
        </w:rPr>
        <w:t>PRIMEIRA</w:t>
      </w:r>
      <w:r w:rsidR="00AD392A" w:rsidRPr="00D26978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D26978">
        <w:rPr>
          <w:rFonts w:asciiTheme="minorHAnsi" w:hAnsiTheme="minorHAnsi" w:cstheme="minorHAnsi"/>
          <w:b/>
          <w:bCs/>
          <w:i/>
          <w:iCs/>
        </w:rPr>
        <w:t xml:space="preserve">- DAS PENALIDADES E MULTAS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</w:rPr>
        <w:t xml:space="preserve">A </w:t>
      </w:r>
      <w:r w:rsidRPr="00D26978">
        <w:rPr>
          <w:rFonts w:asciiTheme="minorHAnsi" w:hAnsiTheme="minorHAnsi" w:cstheme="minorHAnsi"/>
          <w:b/>
          <w:bCs/>
        </w:rPr>
        <w:t xml:space="preserve">CONTRATADA </w:t>
      </w:r>
      <w:r w:rsidR="007408F2" w:rsidRPr="00D26978">
        <w:rPr>
          <w:rFonts w:asciiTheme="minorHAnsi" w:hAnsiTheme="minorHAnsi" w:cstheme="minorHAnsi"/>
        </w:rPr>
        <w:t>se sujeita</w:t>
      </w:r>
      <w:r w:rsidRPr="00D26978">
        <w:rPr>
          <w:rFonts w:asciiTheme="minorHAnsi" w:hAnsiTheme="minorHAnsi" w:cstheme="minorHAnsi"/>
        </w:rPr>
        <w:t xml:space="preserve"> às seguintes penalidades: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  <w:i/>
          <w:iCs/>
        </w:rPr>
        <w:t xml:space="preserve">a) </w:t>
      </w:r>
      <w:r w:rsidRPr="00D26978">
        <w:rPr>
          <w:rFonts w:asciiTheme="minorHAnsi" w:hAnsiTheme="minorHAnsi" w:cstheme="minorHAnsi"/>
        </w:rPr>
        <w:t xml:space="preserve">advertência, por escrito, sempre que ocorrerem pequenas irregularidades, para as quais haja concorrido, tais como: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</w:rPr>
        <w:t xml:space="preserve">- </w:t>
      </w:r>
      <w:r w:rsidRPr="00D26978">
        <w:rPr>
          <w:rFonts w:asciiTheme="minorHAnsi" w:hAnsiTheme="minorHAnsi" w:cstheme="minorHAnsi"/>
        </w:rPr>
        <w:t xml:space="preserve">iniciar qualquer etapa do serviço sem autorização da fiscalização;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  <w:i/>
          <w:iCs/>
        </w:rPr>
        <w:t xml:space="preserve">b) </w:t>
      </w:r>
      <w:r w:rsidRPr="00D26978">
        <w:rPr>
          <w:rFonts w:asciiTheme="minorHAnsi" w:hAnsiTheme="minorHAnsi" w:cstheme="minorHAnsi"/>
        </w:rPr>
        <w:t xml:space="preserve">multas sobre o valor total atualizado do Contrato: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</w:rPr>
        <w:t xml:space="preserve">- </w:t>
      </w:r>
      <w:r w:rsidRPr="00D26978">
        <w:rPr>
          <w:rFonts w:asciiTheme="minorHAnsi" w:hAnsiTheme="minorHAnsi" w:cstheme="minorHAnsi"/>
        </w:rPr>
        <w:t xml:space="preserve">de </w:t>
      </w:r>
      <w:r w:rsidRPr="00D26978">
        <w:rPr>
          <w:rFonts w:asciiTheme="minorHAnsi" w:hAnsiTheme="minorHAnsi" w:cstheme="minorHAnsi"/>
          <w:b/>
          <w:bCs/>
          <w:i/>
          <w:iCs/>
        </w:rPr>
        <w:t xml:space="preserve">5 %, </w:t>
      </w:r>
      <w:r w:rsidRPr="00D26978">
        <w:rPr>
          <w:rFonts w:asciiTheme="minorHAnsi" w:hAnsiTheme="minorHAnsi" w:cstheme="minorHAnsi"/>
        </w:rPr>
        <w:t xml:space="preserve">pelo descumprimento de cláusula contratual ou norma de legislação pertinente;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</w:rPr>
        <w:t xml:space="preserve">- </w:t>
      </w:r>
      <w:r w:rsidRPr="00D26978">
        <w:rPr>
          <w:rFonts w:asciiTheme="minorHAnsi" w:hAnsiTheme="minorHAnsi" w:cstheme="minorHAnsi"/>
        </w:rPr>
        <w:t xml:space="preserve">de </w:t>
      </w:r>
      <w:r w:rsidRPr="00D26978">
        <w:rPr>
          <w:rFonts w:asciiTheme="minorHAnsi" w:hAnsiTheme="minorHAnsi" w:cstheme="minorHAnsi"/>
          <w:b/>
          <w:bCs/>
          <w:i/>
          <w:iCs/>
        </w:rPr>
        <w:t xml:space="preserve">10 %, </w:t>
      </w:r>
      <w:r w:rsidRPr="00D26978">
        <w:rPr>
          <w:rFonts w:asciiTheme="minorHAnsi" w:hAnsiTheme="minorHAnsi" w:cstheme="minorHAnsi"/>
        </w:rPr>
        <w:t xml:space="preserve">nos casos de inexecução total ou parcial, execução imperfeita ou em desacordo com as especificações e negligência na execução do objeto contratado;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  <w:i/>
          <w:iCs/>
        </w:rPr>
        <w:t xml:space="preserve">CLÁUSULA </w:t>
      </w:r>
      <w:r w:rsidR="00491527" w:rsidRPr="00D26978">
        <w:rPr>
          <w:rFonts w:asciiTheme="minorHAnsi" w:hAnsiTheme="minorHAnsi" w:cstheme="minorHAnsi"/>
          <w:b/>
          <w:bCs/>
          <w:i/>
          <w:iCs/>
        </w:rPr>
        <w:t xml:space="preserve">DECIMA </w:t>
      </w:r>
      <w:r w:rsidR="007408F2">
        <w:rPr>
          <w:rFonts w:asciiTheme="minorHAnsi" w:hAnsiTheme="minorHAnsi" w:cstheme="minorHAnsi"/>
          <w:b/>
          <w:bCs/>
          <w:i/>
          <w:iCs/>
        </w:rPr>
        <w:t>SEGUNDA</w:t>
      </w:r>
      <w:r w:rsidRPr="00D26978">
        <w:rPr>
          <w:rFonts w:asciiTheme="minorHAnsi" w:hAnsiTheme="minorHAnsi" w:cstheme="minorHAnsi"/>
          <w:b/>
          <w:bCs/>
          <w:i/>
          <w:iCs/>
        </w:rPr>
        <w:t xml:space="preserve">– RESPONSÁVEL TÉCNICO </w:t>
      </w:r>
    </w:p>
    <w:p w:rsidR="007438A2" w:rsidRPr="00D26978" w:rsidRDefault="007438A2" w:rsidP="007438A2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</w:rPr>
        <w:t>A responsabilidade técni</w:t>
      </w:r>
      <w:r w:rsidR="007408F2">
        <w:rPr>
          <w:rFonts w:asciiTheme="minorHAnsi" w:hAnsiTheme="minorHAnsi" w:cstheme="minorHAnsi"/>
        </w:rPr>
        <w:t xml:space="preserve">ca dos serviços de elaboração do projeto </w:t>
      </w:r>
      <w:r w:rsidRPr="00D26978">
        <w:rPr>
          <w:rFonts w:asciiTheme="minorHAnsi" w:hAnsiTheme="minorHAnsi" w:cstheme="minorHAnsi"/>
        </w:rPr>
        <w:t xml:space="preserve">a cargo do Engenheiro </w:t>
      </w:r>
      <w:r w:rsidR="007408F2">
        <w:rPr>
          <w:rFonts w:asciiTheme="minorHAnsi" w:hAnsiTheme="minorHAnsi" w:cstheme="minorHAnsi"/>
        </w:rPr>
        <w:t>GUILHERME WEISSHEIMER PINHEIRO.</w:t>
      </w:r>
    </w:p>
    <w:p w:rsidR="00AD392A" w:rsidRPr="00D26978" w:rsidRDefault="00AD392A" w:rsidP="00491527">
      <w:pPr>
        <w:pStyle w:val="Default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491527" w:rsidRPr="00D26978" w:rsidRDefault="00491527" w:rsidP="00491527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/>
          <w:bCs/>
          <w:i/>
          <w:iCs/>
        </w:rPr>
        <w:t>CLÁUSULA DECIMA</w:t>
      </w:r>
      <w:r w:rsidR="00AD392A" w:rsidRPr="00D26978">
        <w:rPr>
          <w:rFonts w:asciiTheme="minorHAnsi" w:hAnsiTheme="minorHAnsi" w:cstheme="minorHAnsi"/>
          <w:b/>
          <w:bCs/>
          <w:i/>
          <w:iCs/>
        </w:rPr>
        <w:t xml:space="preserve"> QUINTA</w:t>
      </w:r>
      <w:r w:rsidRPr="00D26978">
        <w:rPr>
          <w:rFonts w:asciiTheme="minorHAnsi" w:hAnsiTheme="minorHAnsi" w:cstheme="minorHAnsi"/>
          <w:b/>
          <w:bCs/>
          <w:i/>
          <w:iCs/>
        </w:rPr>
        <w:t xml:space="preserve"> - DAS DISPOSIÇÕES GERAIS </w:t>
      </w:r>
    </w:p>
    <w:p w:rsidR="00491527" w:rsidRPr="00D26978" w:rsidRDefault="00491527" w:rsidP="00491527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</w:rPr>
        <w:t xml:space="preserve">Fica eleito o Foro de </w:t>
      </w:r>
      <w:r w:rsidR="007408F2">
        <w:rPr>
          <w:rFonts w:asciiTheme="minorHAnsi" w:hAnsiTheme="minorHAnsi" w:cstheme="minorHAnsi"/>
          <w:b/>
        </w:rPr>
        <w:t>SANANDUVA-RS</w:t>
      </w:r>
      <w:r w:rsidR="004709FF">
        <w:rPr>
          <w:rFonts w:asciiTheme="minorHAnsi" w:hAnsiTheme="minorHAnsi" w:cstheme="minorHAnsi"/>
          <w:b/>
        </w:rPr>
        <w:t xml:space="preserve"> </w:t>
      </w:r>
      <w:r w:rsidRPr="00D26978">
        <w:rPr>
          <w:rFonts w:asciiTheme="minorHAnsi" w:hAnsiTheme="minorHAnsi" w:cstheme="minorHAnsi"/>
        </w:rPr>
        <w:t xml:space="preserve">para </w:t>
      </w:r>
      <w:proofErr w:type="gramStart"/>
      <w:r w:rsidRPr="00D26978">
        <w:rPr>
          <w:rFonts w:asciiTheme="minorHAnsi" w:hAnsiTheme="minorHAnsi" w:cstheme="minorHAnsi"/>
        </w:rPr>
        <w:t>dirimir dúvidas</w:t>
      </w:r>
      <w:proofErr w:type="gramEnd"/>
      <w:r w:rsidRPr="00D26978">
        <w:rPr>
          <w:rFonts w:asciiTheme="minorHAnsi" w:hAnsiTheme="minorHAnsi" w:cstheme="minorHAnsi"/>
        </w:rPr>
        <w:t xml:space="preserve"> ou questões oriundas do presente Contrato. </w:t>
      </w:r>
    </w:p>
    <w:p w:rsidR="00A61CC1" w:rsidRPr="00D26978" w:rsidRDefault="00A61CC1" w:rsidP="00491527">
      <w:pPr>
        <w:pStyle w:val="Default"/>
        <w:jc w:val="both"/>
        <w:rPr>
          <w:rFonts w:asciiTheme="minorHAnsi" w:hAnsiTheme="minorHAnsi" w:cstheme="minorHAnsi"/>
        </w:rPr>
      </w:pPr>
    </w:p>
    <w:p w:rsidR="00491527" w:rsidRPr="00D26978" w:rsidRDefault="00491527" w:rsidP="00491527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</w:rPr>
        <w:t xml:space="preserve">E, por assim terem justo a contratado, firmam as partes o presente instrumento, em duas vias de igual teor e forma, na presença de duas testemunhas que também o assinam. </w:t>
      </w:r>
    </w:p>
    <w:p w:rsidR="00A61CC1" w:rsidRPr="00D26978" w:rsidRDefault="00A61CC1" w:rsidP="00491527">
      <w:pPr>
        <w:pStyle w:val="Default"/>
        <w:jc w:val="both"/>
        <w:rPr>
          <w:rFonts w:asciiTheme="minorHAnsi" w:hAnsiTheme="minorHAnsi" w:cstheme="minorHAnsi"/>
        </w:rPr>
      </w:pPr>
    </w:p>
    <w:p w:rsidR="00A61CC1" w:rsidRPr="00D26978" w:rsidRDefault="00A61CC1" w:rsidP="00491527">
      <w:pPr>
        <w:pStyle w:val="Default"/>
        <w:jc w:val="both"/>
        <w:rPr>
          <w:rFonts w:asciiTheme="minorHAnsi" w:hAnsiTheme="minorHAnsi" w:cstheme="minorHAnsi"/>
        </w:rPr>
      </w:pPr>
    </w:p>
    <w:p w:rsidR="00A61CC1" w:rsidRPr="00D26978" w:rsidRDefault="00D26978" w:rsidP="007F0F32">
      <w:pPr>
        <w:pStyle w:val="Default"/>
        <w:jc w:val="center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</w:rPr>
        <w:t>SÃO JOÃO DE URTIGA</w:t>
      </w:r>
      <w:r w:rsidR="007408F2">
        <w:rPr>
          <w:rFonts w:asciiTheme="minorHAnsi" w:hAnsiTheme="minorHAnsi" w:cstheme="minorHAnsi"/>
        </w:rPr>
        <w:t>, 10</w:t>
      </w:r>
      <w:r w:rsidR="0027568D">
        <w:rPr>
          <w:rFonts w:asciiTheme="minorHAnsi" w:hAnsiTheme="minorHAnsi" w:cstheme="minorHAnsi"/>
        </w:rPr>
        <w:t xml:space="preserve"> de </w:t>
      </w:r>
      <w:r w:rsidR="007408F2">
        <w:rPr>
          <w:rFonts w:asciiTheme="minorHAnsi" w:hAnsiTheme="minorHAnsi" w:cstheme="minorHAnsi"/>
        </w:rPr>
        <w:t>abril de 2015</w:t>
      </w:r>
      <w:r w:rsidR="00553BA2">
        <w:rPr>
          <w:rFonts w:asciiTheme="minorHAnsi" w:hAnsiTheme="minorHAnsi" w:cstheme="minorHAnsi"/>
        </w:rPr>
        <w:t>.</w:t>
      </w:r>
    </w:p>
    <w:p w:rsidR="00A61CC1" w:rsidRPr="00D26978" w:rsidRDefault="00A61CC1" w:rsidP="00491527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491527" w:rsidRPr="00D26978" w:rsidRDefault="00491527" w:rsidP="00491527">
      <w:pPr>
        <w:pStyle w:val="Default"/>
        <w:jc w:val="both"/>
        <w:rPr>
          <w:rFonts w:asciiTheme="minorHAnsi" w:hAnsiTheme="minorHAnsi" w:cstheme="minorHAnsi"/>
          <w:b/>
          <w:bCs/>
          <w:i/>
          <w:iCs/>
        </w:rPr>
      </w:pPr>
      <w:r w:rsidRPr="00D26978">
        <w:rPr>
          <w:rFonts w:asciiTheme="minorHAnsi" w:hAnsiTheme="minorHAnsi" w:cstheme="minorHAnsi"/>
          <w:b/>
          <w:bCs/>
        </w:rPr>
        <w:t>P/CONTRATANTE</w:t>
      </w:r>
      <w:r w:rsidRPr="00D26978">
        <w:rPr>
          <w:rFonts w:asciiTheme="minorHAnsi" w:hAnsiTheme="minorHAnsi" w:cstheme="minorHAnsi"/>
          <w:b/>
          <w:bCs/>
          <w:i/>
          <w:iCs/>
        </w:rPr>
        <w:t xml:space="preserve">: </w:t>
      </w:r>
    </w:p>
    <w:p w:rsidR="00A61CC1" w:rsidRPr="00D26978" w:rsidRDefault="00A61CC1" w:rsidP="00491527">
      <w:pPr>
        <w:pStyle w:val="Default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A61CC1" w:rsidRPr="00D26978" w:rsidRDefault="00A61CC1" w:rsidP="00491527">
      <w:pPr>
        <w:pStyle w:val="Default"/>
        <w:jc w:val="both"/>
        <w:rPr>
          <w:rFonts w:asciiTheme="minorHAnsi" w:hAnsiTheme="minorHAnsi" w:cstheme="minorHAnsi"/>
          <w:bCs/>
          <w:iCs/>
        </w:rPr>
      </w:pPr>
    </w:p>
    <w:p w:rsidR="00A61CC1" w:rsidRPr="00D26978" w:rsidRDefault="00A61CC1" w:rsidP="00491527">
      <w:pPr>
        <w:pStyle w:val="Default"/>
        <w:jc w:val="both"/>
        <w:rPr>
          <w:rFonts w:asciiTheme="minorHAnsi" w:hAnsiTheme="minorHAnsi" w:cstheme="minorHAnsi"/>
          <w:bCs/>
          <w:iCs/>
        </w:rPr>
      </w:pPr>
      <w:r w:rsidRPr="00D26978">
        <w:rPr>
          <w:rFonts w:asciiTheme="minorHAnsi" w:hAnsiTheme="minorHAnsi" w:cstheme="minorHAnsi"/>
          <w:bCs/>
          <w:iCs/>
        </w:rPr>
        <w:t>________________________________</w:t>
      </w:r>
    </w:p>
    <w:p w:rsidR="00A61CC1" w:rsidRPr="00D26978" w:rsidRDefault="00A61CC1" w:rsidP="00491527">
      <w:pPr>
        <w:pStyle w:val="Default"/>
        <w:jc w:val="both"/>
        <w:rPr>
          <w:rFonts w:asciiTheme="minorHAnsi" w:hAnsiTheme="minorHAnsi" w:cstheme="minorHAnsi"/>
        </w:rPr>
      </w:pPr>
      <w:r w:rsidRPr="00D26978">
        <w:rPr>
          <w:rFonts w:asciiTheme="minorHAnsi" w:hAnsiTheme="minorHAnsi" w:cstheme="minorHAnsi"/>
          <w:bCs/>
          <w:iCs/>
        </w:rPr>
        <w:t xml:space="preserve">Prefeito Municipal </w:t>
      </w:r>
    </w:p>
    <w:p w:rsidR="00A61CC1" w:rsidRPr="00D26978" w:rsidRDefault="00A61CC1" w:rsidP="00491527">
      <w:pPr>
        <w:pStyle w:val="Default"/>
        <w:jc w:val="both"/>
        <w:rPr>
          <w:rFonts w:asciiTheme="minorHAnsi" w:hAnsiTheme="minorHAnsi" w:cstheme="minorHAnsi"/>
        </w:rPr>
      </w:pPr>
    </w:p>
    <w:p w:rsidR="007438A2" w:rsidRPr="00D26978" w:rsidRDefault="007438A2">
      <w:pPr>
        <w:rPr>
          <w:rFonts w:asciiTheme="minorHAnsi" w:hAnsiTheme="minorHAnsi" w:cstheme="minorHAnsi"/>
          <w:sz w:val="24"/>
          <w:szCs w:val="24"/>
        </w:rPr>
      </w:pPr>
    </w:p>
    <w:p w:rsidR="007438A2" w:rsidRPr="00D26978" w:rsidRDefault="007438A2">
      <w:pPr>
        <w:rPr>
          <w:rFonts w:asciiTheme="minorHAnsi" w:hAnsiTheme="minorHAnsi" w:cstheme="minorHAnsi"/>
          <w:sz w:val="24"/>
          <w:szCs w:val="24"/>
        </w:rPr>
      </w:pPr>
    </w:p>
    <w:p w:rsidR="00A61CC1" w:rsidRPr="00D26978" w:rsidRDefault="00A61CC1">
      <w:pPr>
        <w:rPr>
          <w:rFonts w:asciiTheme="minorHAnsi" w:hAnsiTheme="minorHAnsi" w:cstheme="minorHAnsi"/>
          <w:sz w:val="24"/>
          <w:szCs w:val="24"/>
        </w:rPr>
      </w:pPr>
      <w:r w:rsidRPr="00D26978">
        <w:rPr>
          <w:rFonts w:asciiTheme="minorHAnsi" w:hAnsiTheme="minorHAnsi" w:cstheme="minorHAnsi"/>
          <w:b/>
          <w:bCs/>
          <w:sz w:val="24"/>
          <w:szCs w:val="24"/>
        </w:rPr>
        <w:t>P/CONTRATADA</w:t>
      </w:r>
      <w:r w:rsidRPr="00D26978">
        <w:rPr>
          <w:rFonts w:asciiTheme="minorHAnsi" w:hAnsiTheme="minorHAnsi" w:cstheme="minorHAnsi"/>
          <w:b/>
          <w:bCs/>
          <w:i/>
          <w:iCs/>
          <w:sz w:val="24"/>
          <w:szCs w:val="24"/>
        </w:rPr>
        <w:t>:</w:t>
      </w:r>
    </w:p>
    <w:p w:rsidR="00A61CC1" w:rsidRPr="00D26978" w:rsidRDefault="00A61CC1">
      <w:pPr>
        <w:rPr>
          <w:rFonts w:asciiTheme="minorHAnsi" w:hAnsiTheme="minorHAnsi" w:cstheme="minorHAnsi"/>
          <w:sz w:val="24"/>
          <w:szCs w:val="24"/>
        </w:rPr>
      </w:pPr>
    </w:p>
    <w:p w:rsidR="007438A2" w:rsidRPr="00D26978" w:rsidRDefault="007438A2">
      <w:pPr>
        <w:rPr>
          <w:rFonts w:asciiTheme="minorHAnsi" w:hAnsiTheme="minorHAnsi" w:cstheme="minorHAnsi"/>
          <w:sz w:val="24"/>
          <w:szCs w:val="24"/>
        </w:rPr>
      </w:pPr>
    </w:p>
    <w:p w:rsidR="007438A2" w:rsidRPr="00D26978" w:rsidRDefault="00A61CC1">
      <w:pPr>
        <w:rPr>
          <w:rFonts w:asciiTheme="minorHAnsi" w:hAnsiTheme="minorHAnsi" w:cstheme="minorHAnsi"/>
          <w:sz w:val="24"/>
          <w:szCs w:val="24"/>
        </w:rPr>
      </w:pPr>
      <w:r w:rsidRPr="00D26978">
        <w:rPr>
          <w:rFonts w:asciiTheme="minorHAnsi" w:hAnsiTheme="minorHAnsi" w:cstheme="minorHAnsi"/>
          <w:sz w:val="24"/>
          <w:szCs w:val="24"/>
        </w:rPr>
        <w:t>__________________________________________</w:t>
      </w:r>
    </w:p>
    <w:p w:rsidR="00A61CC1" w:rsidRPr="00D26978" w:rsidRDefault="007F0F32" w:rsidP="00A61CC1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Diretor </w:t>
      </w:r>
      <w:r w:rsidR="00732B96">
        <w:rPr>
          <w:rFonts w:asciiTheme="minorHAnsi" w:hAnsiTheme="minorHAnsi" w:cstheme="minorHAnsi"/>
        </w:rPr>
        <w:t>Eng. Guilherme</w:t>
      </w:r>
      <w:r>
        <w:rPr>
          <w:rFonts w:asciiTheme="minorHAnsi" w:hAnsiTheme="minorHAnsi" w:cstheme="minorHAnsi"/>
        </w:rPr>
        <w:t xml:space="preserve"> </w:t>
      </w:r>
      <w:r w:rsidR="00732B96">
        <w:rPr>
          <w:rFonts w:asciiTheme="minorHAnsi" w:hAnsiTheme="minorHAnsi" w:cstheme="minorHAnsi"/>
        </w:rPr>
        <w:t>Pinheiro.</w:t>
      </w:r>
    </w:p>
    <w:p w:rsidR="00A61CC1" w:rsidRPr="00D26978" w:rsidRDefault="007F0F32" w:rsidP="00A61CC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CNPJ: 20.675.067/0001-33</w:t>
      </w:r>
    </w:p>
    <w:p w:rsidR="007438A2" w:rsidRPr="00D26978" w:rsidRDefault="007438A2">
      <w:pPr>
        <w:rPr>
          <w:rFonts w:asciiTheme="minorHAnsi" w:hAnsiTheme="minorHAnsi" w:cstheme="minorHAnsi"/>
          <w:sz w:val="24"/>
          <w:szCs w:val="24"/>
        </w:rPr>
      </w:pPr>
    </w:p>
    <w:p w:rsidR="00A61CC1" w:rsidRPr="00D26978" w:rsidRDefault="00A61CC1">
      <w:pPr>
        <w:rPr>
          <w:rFonts w:asciiTheme="minorHAnsi" w:hAnsiTheme="minorHAnsi" w:cstheme="minorHAnsi"/>
          <w:sz w:val="24"/>
          <w:szCs w:val="24"/>
        </w:rPr>
      </w:pPr>
      <w:r w:rsidRPr="00D26978">
        <w:rPr>
          <w:rFonts w:asciiTheme="minorHAnsi" w:hAnsiTheme="minorHAnsi" w:cstheme="minorHAnsi"/>
          <w:sz w:val="24"/>
          <w:szCs w:val="24"/>
        </w:rPr>
        <w:t xml:space="preserve">TESTEMUNHAS </w:t>
      </w:r>
    </w:p>
    <w:p w:rsidR="00A61CC1" w:rsidRPr="00D26978" w:rsidRDefault="00A61CC1">
      <w:pPr>
        <w:rPr>
          <w:rFonts w:asciiTheme="minorHAnsi" w:hAnsiTheme="minorHAnsi" w:cstheme="minorHAnsi"/>
          <w:sz w:val="24"/>
          <w:szCs w:val="24"/>
        </w:rPr>
      </w:pPr>
    </w:p>
    <w:p w:rsidR="00A61CC1" w:rsidRDefault="00A61CC1">
      <w:pPr>
        <w:rPr>
          <w:rFonts w:asciiTheme="minorHAnsi" w:hAnsiTheme="minorHAnsi" w:cstheme="minorHAnsi"/>
          <w:sz w:val="24"/>
          <w:szCs w:val="24"/>
        </w:rPr>
      </w:pPr>
      <w:r w:rsidRPr="00D26978">
        <w:rPr>
          <w:rFonts w:asciiTheme="minorHAnsi" w:hAnsiTheme="minorHAnsi" w:cstheme="minorHAnsi"/>
          <w:sz w:val="24"/>
          <w:szCs w:val="24"/>
        </w:rPr>
        <w:t>_________________________________                                  __________________________________</w:t>
      </w:r>
    </w:p>
    <w:sectPr w:rsidR="00A61CC1" w:rsidSect="00EB1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19BA"/>
    <w:multiLevelType w:val="hybridMultilevel"/>
    <w:tmpl w:val="3D789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F2C31"/>
    <w:multiLevelType w:val="hybridMultilevel"/>
    <w:tmpl w:val="6C22B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F1FF4"/>
    <w:multiLevelType w:val="hybridMultilevel"/>
    <w:tmpl w:val="2CCAC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A2"/>
    <w:rsid w:val="001B224F"/>
    <w:rsid w:val="001C5468"/>
    <w:rsid w:val="0027568D"/>
    <w:rsid w:val="00381A9C"/>
    <w:rsid w:val="00382E8C"/>
    <w:rsid w:val="003F750E"/>
    <w:rsid w:val="004709FF"/>
    <w:rsid w:val="00491527"/>
    <w:rsid w:val="00553BA2"/>
    <w:rsid w:val="005674D1"/>
    <w:rsid w:val="00571DD2"/>
    <w:rsid w:val="006E738D"/>
    <w:rsid w:val="006F60C9"/>
    <w:rsid w:val="00732B96"/>
    <w:rsid w:val="007408F2"/>
    <w:rsid w:val="007438A2"/>
    <w:rsid w:val="007846E6"/>
    <w:rsid w:val="0079461C"/>
    <w:rsid w:val="007F0F32"/>
    <w:rsid w:val="00984D37"/>
    <w:rsid w:val="00A25D75"/>
    <w:rsid w:val="00A4391B"/>
    <w:rsid w:val="00A61CC1"/>
    <w:rsid w:val="00A64C65"/>
    <w:rsid w:val="00AB3260"/>
    <w:rsid w:val="00AD392A"/>
    <w:rsid w:val="00C224FD"/>
    <w:rsid w:val="00C31E2F"/>
    <w:rsid w:val="00C57BC2"/>
    <w:rsid w:val="00CC23E5"/>
    <w:rsid w:val="00CF4E41"/>
    <w:rsid w:val="00D26978"/>
    <w:rsid w:val="00D35CB4"/>
    <w:rsid w:val="00EB1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8A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438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984D37"/>
    <w:pPr>
      <w:ind w:left="720"/>
      <w:contextualSpacing/>
    </w:pPr>
  </w:style>
  <w:style w:type="character" w:customStyle="1" w:styleId="Textodocorpo2">
    <w:name w:val="Texto do corpo (2)_"/>
    <w:link w:val="Textodocorpo21"/>
    <w:uiPriority w:val="99"/>
    <w:locked/>
    <w:rsid w:val="0079461C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Textodocorpo">
    <w:name w:val="Texto do corpo_"/>
    <w:link w:val="Textodocorpo0"/>
    <w:uiPriority w:val="99"/>
    <w:locked/>
    <w:rsid w:val="0079461C"/>
    <w:rPr>
      <w:rFonts w:ascii="Arial" w:hAnsi="Arial" w:cs="Arial"/>
      <w:sz w:val="18"/>
      <w:szCs w:val="18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79461C"/>
    <w:pPr>
      <w:widowControl w:val="0"/>
      <w:shd w:val="clear" w:color="auto" w:fill="FFFFFF"/>
      <w:spacing w:line="254" w:lineRule="exact"/>
    </w:pPr>
    <w:rPr>
      <w:rFonts w:ascii="Arial" w:eastAsia="Calibri" w:hAnsi="Arial" w:cs="Arial"/>
      <w:b/>
      <w:bCs/>
      <w:sz w:val="18"/>
      <w:szCs w:val="18"/>
    </w:rPr>
  </w:style>
  <w:style w:type="paragraph" w:customStyle="1" w:styleId="Textodocorpo0">
    <w:name w:val="Texto do corpo"/>
    <w:basedOn w:val="Normal"/>
    <w:link w:val="Textodocorpo"/>
    <w:uiPriority w:val="99"/>
    <w:rsid w:val="0079461C"/>
    <w:pPr>
      <w:widowControl w:val="0"/>
      <w:shd w:val="clear" w:color="auto" w:fill="FFFFFF"/>
      <w:spacing w:after="240" w:line="211" w:lineRule="exact"/>
      <w:ind w:hanging="380"/>
      <w:jc w:val="both"/>
    </w:pPr>
    <w:rPr>
      <w:rFonts w:ascii="Arial" w:eastAsia="Calibri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8A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438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984D37"/>
    <w:pPr>
      <w:ind w:left="720"/>
      <w:contextualSpacing/>
    </w:pPr>
  </w:style>
  <w:style w:type="character" w:customStyle="1" w:styleId="Textodocorpo2">
    <w:name w:val="Texto do corpo (2)_"/>
    <w:link w:val="Textodocorpo21"/>
    <w:uiPriority w:val="99"/>
    <w:locked/>
    <w:rsid w:val="0079461C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Textodocorpo">
    <w:name w:val="Texto do corpo_"/>
    <w:link w:val="Textodocorpo0"/>
    <w:uiPriority w:val="99"/>
    <w:locked/>
    <w:rsid w:val="0079461C"/>
    <w:rPr>
      <w:rFonts w:ascii="Arial" w:hAnsi="Arial" w:cs="Arial"/>
      <w:sz w:val="18"/>
      <w:szCs w:val="18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79461C"/>
    <w:pPr>
      <w:widowControl w:val="0"/>
      <w:shd w:val="clear" w:color="auto" w:fill="FFFFFF"/>
      <w:spacing w:line="254" w:lineRule="exact"/>
    </w:pPr>
    <w:rPr>
      <w:rFonts w:ascii="Arial" w:eastAsia="Calibri" w:hAnsi="Arial" w:cs="Arial"/>
      <w:b/>
      <w:bCs/>
      <w:sz w:val="18"/>
      <w:szCs w:val="18"/>
    </w:rPr>
  </w:style>
  <w:style w:type="paragraph" w:customStyle="1" w:styleId="Textodocorpo0">
    <w:name w:val="Texto do corpo"/>
    <w:basedOn w:val="Normal"/>
    <w:link w:val="Textodocorpo"/>
    <w:uiPriority w:val="99"/>
    <w:rsid w:val="0079461C"/>
    <w:pPr>
      <w:widowControl w:val="0"/>
      <w:shd w:val="clear" w:color="auto" w:fill="FFFFFF"/>
      <w:spacing w:after="240" w:line="211" w:lineRule="exact"/>
      <w:ind w:hanging="380"/>
      <w:jc w:val="both"/>
    </w:pPr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6A71-D5E2-49CA-8E99-D330E6B9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Corsan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vilmar.viegas</dc:creator>
  <cp:lastModifiedBy>Melania</cp:lastModifiedBy>
  <cp:revision>5</cp:revision>
  <cp:lastPrinted>2012-07-11T19:43:00Z</cp:lastPrinted>
  <dcterms:created xsi:type="dcterms:W3CDTF">2015-04-10T19:00:00Z</dcterms:created>
  <dcterms:modified xsi:type="dcterms:W3CDTF">2015-04-10T19:01:00Z</dcterms:modified>
</cp:coreProperties>
</file>